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C" w:rsidRPr="008D6FDC" w:rsidRDefault="008D6FDC" w:rsidP="008D6F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6FDC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8D6FDC" w:rsidRPr="008D6FDC" w:rsidRDefault="008D6FDC" w:rsidP="008D6F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6FDC">
        <w:rPr>
          <w:rFonts w:ascii="Times New Roman" w:hAnsi="Times New Roman" w:cs="Times New Roman"/>
          <w:sz w:val="36"/>
          <w:szCs w:val="36"/>
        </w:rPr>
        <w:t>Ростовская область</w:t>
      </w:r>
    </w:p>
    <w:p w:rsidR="008D6FDC" w:rsidRPr="008D6FDC" w:rsidRDefault="008D6FDC" w:rsidP="008D6F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6FDC">
        <w:rPr>
          <w:rFonts w:ascii="Times New Roman" w:hAnsi="Times New Roman" w:cs="Times New Roman"/>
          <w:sz w:val="36"/>
          <w:szCs w:val="36"/>
        </w:rPr>
        <w:t>Орловский район</w:t>
      </w:r>
    </w:p>
    <w:p w:rsidR="008D6FDC" w:rsidRPr="008D6FDC" w:rsidRDefault="008D6FDC" w:rsidP="008D6FD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D6FDC">
        <w:rPr>
          <w:rFonts w:ascii="Times New Roman" w:hAnsi="Times New Roman" w:cs="Times New Roman"/>
          <w:sz w:val="32"/>
          <w:szCs w:val="32"/>
        </w:rPr>
        <w:t>муниципальное образование «Волочаевское сельское поселение»</w:t>
      </w:r>
    </w:p>
    <w:p w:rsidR="008D6FDC" w:rsidRPr="008D6FDC" w:rsidRDefault="008D6FDC" w:rsidP="008D6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FDC">
        <w:rPr>
          <w:rFonts w:ascii="Times New Roman" w:hAnsi="Times New Roman" w:cs="Times New Roman"/>
          <w:sz w:val="32"/>
          <w:szCs w:val="32"/>
        </w:rPr>
        <w:t>Администрация Волочаевского сельского поселения</w:t>
      </w:r>
    </w:p>
    <w:p w:rsidR="008D6FDC" w:rsidRPr="008D6FDC" w:rsidRDefault="008D6FDC" w:rsidP="008D6F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6FDC" w:rsidRPr="008D6FDC" w:rsidRDefault="008D6FDC" w:rsidP="007A2B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F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6FDC" w:rsidRPr="007A2BBD" w:rsidRDefault="008D6FDC" w:rsidP="007A2B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F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19.12</w:t>
      </w:r>
      <w:r w:rsidRPr="008D6FDC">
        <w:rPr>
          <w:rFonts w:ascii="Times New Roman" w:hAnsi="Times New Roman" w:cs="Times New Roman"/>
          <w:sz w:val="28"/>
          <w:szCs w:val="28"/>
        </w:rPr>
        <w:t xml:space="preserve">.2017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8D6F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6FDC">
        <w:rPr>
          <w:rFonts w:ascii="Times New Roman" w:hAnsi="Times New Roman" w:cs="Times New Roman"/>
          <w:sz w:val="28"/>
          <w:szCs w:val="28"/>
        </w:rPr>
        <w:tab/>
        <w:t xml:space="preserve">             п. Волочаевский</w:t>
      </w:r>
    </w:p>
    <w:p w:rsidR="0030091C" w:rsidRPr="0030091C" w:rsidRDefault="0030091C" w:rsidP="008D6F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30091C" w:rsidRDefault="0030091C" w:rsidP="008D6F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67373" w:rsidRDefault="0030091C" w:rsidP="008D6F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21AF" w:rsidRPr="001F2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24.12.2014 № 201</w:t>
      </w:r>
    </w:p>
    <w:p w:rsidR="0030091C" w:rsidRPr="0030091C" w:rsidRDefault="0030091C" w:rsidP="003009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91C" w:rsidRPr="0030091C" w:rsidRDefault="0030091C" w:rsidP="0030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9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Pr="0030091C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30091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7" w:history="1">
        <w:r w:rsidRPr="0030091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30091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Указом Президента РФ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на основании </w:t>
      </w:r>
      <w:hyperlink r:id="rId8" w:history="1">
        <w:r w:rsidRPr="0030091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0091C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14.05.2012 N 365 "Об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интересов", </w:t>
      </w:r>
      <w:hyperlink r:id="rId9" w:history="1">
        <w:r w:rsidRPr="0030091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00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23092A">
        <w:rPr>
          <w:rFonts w:ascii="Times New Roman" w:hAnsi="Times New Roman" w:cs="Times New Roman"/>
          <w:sz w:val="28"/>
          <w:szCs w:val="28"/>
        </w:rPr>
        <w:t xml:space="preserve">Волочаевское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0091C">
        <w:rPr>
          <w:rFonts w:ascii="Times New Roman" w:hAnsi="Times New Roman" w:cs="Times New Roman"/>
          <w:sz w:val="28"/>
          <w:szCs w:val="28"/>
        </w:rPr>
        <w:t xml:space="preserve">", в целях обеспечения соблюдения обязанностей и ограничений, предъявляемых к муниципальным служащим, а также предотвращения или урегулирования конфликта интересов муниципальных служащих Администрации </w:t>
      </w:r>
      <w:r w:rsidR="007A2BBD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7A2BBD">
        <w:rPr>
          <w:rFonts w:ascii="Times New Roman" w:hAnsi="Times New Roman" w:cs="Times New Roman"/>
          <w:sz w:val="28"/>
          <w:szCs w:val="28"/>
        </w:rPr>
        <w:t xml:space="preserve"> </w:t>
      </w:r>
      <w:r w:rsidRPr="0030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</w:t>
      </w:r>
      <w:r w:rsidRPr="003009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91C" w:rsidRPr="0030091C" w:rsidRDefault="0030091C" w:rsidP="0030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21AF" w:rsidRDefault="0030091C" w:rsidP="001F21AF">
      <w:pPr>
        <w:spacing w:before="100" w:beforeAutospacing="1" w:after="100" w:afterAutospacing="1"/>
        <w:ind w:right="121" w:firstLine="480"/>
        <w:jc w:val="both"/>
        <w:rPr>
          <w:color w:val="555555"/>
        </w:rPr>
      </w:pPr>
      <w:bookmarkStart w:id="0" w:name="sub_1"/>
      <w:r w:rsidRPr="0030091C">
        <w:rPr>
          <w:rFonts w:ascii="Times New Roman" w:hAnsi="Times New Roman" w:cs="Times New Roman"/>
          <w:color w:val="000000"/>
          <w:sz w:val="28"/>
          <w:szCs w:val="24"/>
        </w:rPr>
        <w:t>1. Внести в приложение № 1</w:t>
      </w:r>
      <w:r w:rsidR="00454835">
        <w:rPr>
          <w:rFonts w:ascii="Times New Roman" w:hAnsi="Times New Roman" w:cs="Times New Roman"/>
          <w:color w:val="000000"/>
          <w:sz w:val="28"/>
          <w:szCs w:val="24"/>
        </w:rPr>
        <w:t xml:space="preserve"> и приложение № 2</w:t>
      </w:r>
      <w:r w:rsidRPr="0030091C">
        <w:rPr>
          <w:rFonts w:ascii="Times New Roman" w:hAnsi="Times New Roman" w:cs="Times New Roman"/>
          <w:color w:val="000000"/>
          <w:sz w:val="28"/>
          <w:szCs w:val="24"/>
        </w:rPr>
        <w:t xml:space="preserve"> к постановлению Администрации </w:t>
      </w:r>
      <w:r w:rsidR="007A2BBD">
        <w:rPr>
          <w:rFonts w:ascii="Times New Roman" w:hAnsi="Times New Roman" w:cs="Times New Roman"/>
          <w:color w:val="000000"/>
          <w:sz w:val="28"/>
          <w:szCs w:val="24"/>
        </w:rPr>
        <w:t xml:space="preserve">Волочаевского </w:t>
      </w:r>
      <w:r w:rsidR="001F21AF">
        <w:rPr>
          <w:rFonts w:ascii="Times New Roman" w:hAnsi="Times New Roman" w:cs="Times New Roman"/>
          <w:color w:val="000000"/>
          <w:sz w:val="28"/>
          <w:szCs w:val="24"/>
        </w:rPr>
        <w:t xml:space="preserve"> сельского поселения от 24.12.2014 № 201</w:t>
      </w:r>
      <w:r w:rsidRPr="0030091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F21AF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1F21AF" w:rsidRPr="001F21AF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деятельности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администрации   Волочаевского сельского поселения</w:t>
      </w:r>
      <w:r w:rsidRPr="001F21A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009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30091C" w:rsidRPr="001F21AF" w:rsidRDefault="0030091C" w:rsidP="001F21AF">
      <w:pPr>
        <w:spacing w:before="100" w:beforeAutospacing="1" w:after="100" w:afterAutospacing="1"/>
        <w:ind w:right="121" w:firstLine="480"/>
        <w:jc w:val="both"/>
        <w:rPr>
          <w:color w:val="555555"/>
        </w:rPr>
      </w:pPr>
      <w:r w:rsidRPr="0030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Приложение № 1 </w:t>
      </w:r>
      <w:r w:rsidR="0045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приложение № 2 </w:t>
      </w:r>
      <w:r w:rsidRPr="0030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изложить в нов</w:t>
      </w:r>
      <w:r w:rsidR="000D6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редакции, согласно приложениям</w:t>
      </w:r>
      <w:r w:rsidR="0023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00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настоящему постановлению. </w:t>
      </w:r>
    </w:p>
    <w:p w:rsidR="0030091C" w:rsidRDefault="0030091C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4"/>
      <w:bookmarkEnd w:id="0"/>
      <w:r w:rsidRPr="0030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специалиста Администрации </w:t>
      </w:r>
      <w:r w:rsidR="007A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Волочаевского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End w:id="1"/>
      <w:r w:rsidR="007A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Гаршину С.А.</w:t>
      </w:r>
    </w:p>
    <w:p w:rsidR="00426BCB" w:rsidRDefault="00426BCB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BCB" w:rsidRDefault="00426BCB" w:rsidP="007A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426BCB" w:rsidRDefault="007A2BBD" w:rsidP="007A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Дреева</w:t>
      </w:r>
    </w:p>
    <w:p w:rsidR="00003D7E" w:rsidRDefault="00003D7E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BCB" w:rsidRDefault="00426BCB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1AF" w:rsidRPr="0030091C" w:rsidRDefault="001F21AF" w:rsidP="0000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D7E" w:rsidRPr="00003D7E" w:rsidRDefault="00003D7E" w:rsidP="00003D7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D7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D6C1A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003D7E" w:rsidRPr="00003D7E" w:rsidRDefault="00003D7E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3D7E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03D7E" w:rsidRPr="00003D7E" w:rsidRDefault="007A2BBD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Волочаевского </w:t>
      </w:r>
      <w:r w:rsidR="00003D7E" w:rsidRPr="00003D7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03D7E" w:rsidRPr="00003D7E" w:rsidRDefault="007A2BBD" w:rsidP="0000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19.12.2017 № 152</w:t>
      </w:r>
    </w:p>
    <w:p w:rsidR="0030091C" w:rsidRPr="0030091C" w:rsidRDefault="0030091C" w:rsidP="00300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BCB" w:rsidRPr="00426BCB" w:rsidRDefault="00426BCB" w:rsidP="00426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426BCB" w:rsidRPr="00426BCB" w:rsidRDefault="00426BCB" w:rsidP="00426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комиссии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</w:p>
    <w:p w:rsidR="0030091C" w:rsidRPr="0030091C" w:rsidRDefault="0030091C" w:rsidP="00300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3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Положением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23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23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(далее - Комиссия), образуемой в соответствии с Федеральным </w:t>
      </w:r>
      <w:hyperlink r:id="rId1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коррупции", </w:t>
      </w:r>
      <w:hyperlink r:id="rId11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Pr="00426BCB">
        <w:rPr>
          <w:rFonts w:ascii="Times New Roman" w:hAnsi="Times New Roman" w:cs="Times New Roman"/>
          <w:sz w:val="28"/>
          <w:szCs w:val="28"/>
        </w:rPr>
        <w:t>Указом Президента РФ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14.05.2012 N 365 "Об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интересов".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1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Ростовской области, постановлениями и распоряжениями Правительства Ростовской области, муниципальными правовыми актами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Основной задачей Комиссии является содействие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23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отраслевым (функциональным)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мер по предупреждению коррупции.</w:t>
      </w:r>
    </w:p>
    <w:p w:rsidR="0030091C" w:rsidRPr="00426BCB" w:rsidRDefault="0030091C" w:rsidP="003009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5" w:history="1">
        <w:r w:rsidRPr="00426B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конфликта интересов</w:t>
        </w:r>
      </w:hyperlink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муниципальных служащих, замещающих должности муниципальной службы 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муниципальные служащие).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комиссии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tabs>
          <w:tab w:val="left" w:pos="8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2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утверждается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091C" w:rsidRPr="00426BCB" w:rsidRDefault="0030091C" w:rsidP="0030091C">
      <w:pPr>
        <w:tabs>
          <w:tab w:val="left" w:pos="8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Комиссии входят председатель Комиссии, его заместитель, назначаемый главой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230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Комиссии, замещающих должности муниципальной службы 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 и члены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также входят представитель (представители) научных организаций, образовательных учреждений и (или) общественных объединений.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Число членов Комиссии, не являющихся муниципальными служащими структурных подразделений и органов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заседаниях Комиссии с правом совещательного голоса участвуют: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специалисты, которые могут дать пояснения по вопросам муниципальной службы и вопросам, рассматриваемым Комиссией;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заинтересованных организаций; должностные лица государственных органов, органов местного самоуправления муниципального образования "</w:t>
      </w:r>
      <w:r w:rsidR="002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Волочаевское </w:t>
      </w:r>
      <w:r w:rsid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"; представитель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служащими, недопустимо.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8"/>
      <w:bookmarkEnd w:id="4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Основаниями для проведения заседания Комиссии являются: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9"/>
      <w:bookmarkEnd w:id="5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главой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проверки, свидетельствующих: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 и обязательствах имущественного характера;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0091C" w:rsidRPr="00426BCB" w:rsidRDefault="0030091C" w:rsidP="00124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93"/>
      <w:bookmarkEnd w:id="6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442C" w:rsidRPr="0012442C">
        <w:rPr>
          <w:rFonts w:ascii="Times New Roman" w:hAnsi="Times New Roman" w:cs="Times New Roman"/>
          <w:sz w:val="28"/>
          <w:szCs w:val="28"/>
        </w:rPr>
        <w:t>поступившее 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</w:t>
      </w:r>
      <w:r w:rsidR="007A2BBD">
        <w:rPr>
          <w:rFonts w:ascii="Times New Roman" w:hAnsi="Times New Roman" w:cs="Times New Roman"/>
          <w:sz w:val="28"/>
          <w:szCs w:val="28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4"/>
      <w:bookmarkEnd w:id="7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гражданина, замещавшего должность муниципальной службы, включенную в </w:t>
      </w:r>
      <w:hyperlink r:id="rId1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96"/>
      <w:bookmarkEnd w:id="8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091C" w:rsidRPr="00426BCB" w:rsidRDefault="0030091C" w:rsidP="00300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97"/>
      <w:bookmarkEnd w:id="9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98"/>
      <w:bookmarkEnd w:id="10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главы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99"/>
      <w:bookmarkEnd w:id="11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главой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00"/>
      <w:bookmarkEnd w:id="12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1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N 273-ФЗ "О противодействии коррупции" (далее - Федеральный закон N 273-ФЗ) и </w:t>
      </w:r>
      <w:hyperlink r:id="rId2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64.1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</w:t>
      </w:r>
      <w:r w:rsidR="0012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ведение кадрового </w:t>
      </w:r>
      <w:r w:rsidR="0012442C" w:rsidRPr="0012442C">
        <w:rPr>
          <w:rFonts w:ascii="Times New Roman" w:hAnsi="Times New Roman" w:cs="Times New Roman"/>
          <w:sz w:val="28"/>
          <w:szCs w:val="28"/>
        </w:rPr>
        <w:lastRenderedPageBreak/>
        <w:t>делопроизводства, либо должностному лицу, ответственному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коммерческой или некоммерческой организации о заключении</w:t>
      </w:r>
      <w:r w:rsidR="0023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гражданином, замещавшим должность муниципальной службы 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426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Обращение, указанное в </w:t>
      </w:r>
      <w:hyperlink r:id="rId21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настоящего Положения, подается гражданином, замещавшим должность муниципальной службы в Администрации </w:t>
      </w:r>
      <w:r w:rsidR="007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="0012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12442C" w:rsidRPr="0012442C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="0012442C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делопроизводства,</w:t>
      </w:r>
      <w:r w:rsidR="0012442C">
        <w:rPr>
          <w:rFonts w:ascii="Times New Roman" w:hAnsi="Times New Roman" w:cs="Times New Roman"/>
          <w:sz w:val="28"/>
          <w:szCs w:val="28"/>
        </w:rPr>
        <w:t xml:space="preserve"> либо должностное лицо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, </w:t>
      </w:r>
      <w:r w:rsidR="0012442C">
        <w:rPr>
          <w:rFonts w:ascii="Times New Roman" w:hAnsi="Times New Roman" w:cs="Times New Roman"/>
          <w:sz w:val="28"/>
          <w:szCs w:val="28"/>
        </w:rPr>
        <w:t>ответственное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22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273-ФЗ.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Обращение, указанное в </w:t>
      </w:r>
      <w:hyperlink r:id="rId23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Уведомление, указанное в </w:t>
      </w:r>
      <w:hyperlink r:id="rId24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"д"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Положения, рассматривается </w:t>
      </w:r>
      <w:r w:rsidR="0012442C">
        <w:rPr>
          <w:rFonts w:ascii="Times New Roman" w:hAnsi="Times New Roman" w:cs="Times New Roman"/>
          <w:sz w:val="28"/>
          <w:szCs w:val="28"/>
        </w:rPr>
        <w:t>должностным лицом, ответственным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делопроизводства,</w:t>
      </w:r>
      <w:r w:rsidR="0012442C">
        <w:rPr>
          <w:rFonts w:ascii="Times New Roman" w:hAnsi="Times New Roman" w:cs="Times New Roman"/>
          <w:sz w:val="28"/>
          <w:szCs w:val="28"/>
        </w:rPr>
        <w:t xml:space="preserve"> либо должностным лицом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, </w:t>
      </w:r>
      <w:r w:rsidR="0012442C">
        <w:rPr>
          <w:rFonts w:ascii="Times New Roman" w:hAnsi="Times New Roman" w:cs="Times New Roman"/>
          <w:sz w:val="28"/>
          <w:szCs w:val="28"/>
        </w:rPr>
        <w:t>ответственным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hyperlink r:id="rId25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273-ФЗ.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Уведомление, указанное в </w:t>
      </w:r>
      <w:hyperlink r:id="rId26" w:anchor="P9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4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настоящего Положения, рассматривается </w:t>
      </w:r>
      <w:r w:rsidR="0012442C">
        <w:rPr>
          <w:rFonts w:ascii="Times New Roman" w:hAnsi="Times New Roman" w:cs="Times New Roman"/>
          <w:sz w:val="28"/>
          <w:szCs w:val="28"/>
        </w:rPr>
        <w:t>должностным лицом, ответственным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делопроизводства,</w:t>
      </w:r>
      <w:r w:rsidR="0012442C">
        <w:rPr>
          <w:rFonts w:ascii="Times New Roman" w:hAnsi="Times New Roman" w:cs="Times New Roman"/>
          <w:sz w:val="28"/>
          <w:szCs w:val="28"/>
        </w:rPr>
        <w:t xml:space="preserve"> либо должностным лицом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, </w:t>
      </w:r>
      <w:r w:rsidR="0012442C">
        <w:rPr>
          <w:rFonts w:ascii="Times New Roman" w:hAnsi="Times New Roman" w:cs="Times New Roman"/>
          <w:sz w:val="28"/>
          <w:szCs w:val="28"/>
        </w:rPr>
        <w:t>ответственным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подготовку мотивированного заключения по результатам рассмотрения уведомления.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подготовке мотивированного заключения по результатам рассмотрения обращения, указанного в </w:t>
      </w:r>
      <w:hyperlink r:id="rId27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2 подпункта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8" w:anchor="P9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 подпункта "б"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9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"д"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12442C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делопроизводства,</w:t>
      </w:r>
      <w:r w:rsidR="0012442C">
        <w:rPr>
          <w:rFonts w:ascii="Times New Roman" w:hAnsi="Times New Roman" w:cs="Times New Roman"/>
          <w:sz w:val="28"/>
          <w:szCs w:val="28"/>
        </w:rPr>
        <w:t xml:space="preserve"> либо должностное лицо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, </w:t>
      </w:r>
      <w:r w:rsidR="0012442C">
        <w:rPr>
          <w:rFonts w:ascii="Times New Roman" w:hAnsi="Times New Roman" w:cs="Times New Roman"/>
          <w:sz w:val="28"/>
          <w:szCs w:val="28"/>
        </w:rPr>
        <w:t>ответственное</w:t>
      </w:r>
      <w:r w:rsidR="0012442C" w:rsidRPr="0012442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Мотивированные заключения предусмотренные п.3.3, 3.5, 3.6  настоящего Положения, должны содержать: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 и подпункта «д» пункта 3.1 настоящего Положения;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пятом подпункта «б»  и подпункта «д» подпункта 3.1 настоящего Положения, а также рекомендации для принятия одного из решений в соответствии с пунктами 4.3, 4.8.1, 4.9 настоящего Положения или иное решение.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Председатель Комиссии при поступлении к нему информации, содержащей основания для проведения заседания Комиссии: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0" w:anchor="P115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3.9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anchor="P11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3.10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</w:t>
      </w:r>
      <w:r w:rsidR="00124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 информацией, поступившей</w:t>
      </w:r>
      <w:r w:rsidR="008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2C" w:rsidRPr="0012442C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кадрового делопроизводства, либо должностному лицу, ответственному за работу по профилактике коррупционных и иных правонарушений</w:t>
      </w:r>
      <w:r w:rsidR="0012442C"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1244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результатами ее проверки;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32" w:anchor="P7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"б" пункта 2.5 раздела 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Заседание комиссии по рассмотрению заявлений, указанных в </w:t>
      </w:r>
      <w:hyperlink r:id="rId33" w:anchor="P9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4" w:anchor="P9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четвертом подпункта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Уведомление, указанное в </w:t>
      </w:r>
      <w:hyperlink r:id="rId35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"д"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15"/>
      <w:bookmarkEnd w:id="13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6" w:anchor="P9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18"/>
      <w:bookmarkEnd w:id="14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Заседания комиссии могут проводиться в отсутствие муниципального служащего или гражданина в случае: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37" w:anchor="P9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присутствовать на заседании комиссии;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 о времени и месте его проведения, не являлись на заседание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Решения Комиссии и их оформление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28"/>
      <w:bookmarkEnd w:id="15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итогам рассмотрения вопроса, указанного в </w:t>
      </w:r>
      <w:hyperlink r:id="rId38" w:anchor="P8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"а"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3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1.1 пункта 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проверки сведений, являются достоверными и полными;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r:id="rId4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1.1 пункта 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проверки сведений, являются недостоверными и (или) неполными. В этом случае Комиссия рекомендует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итогам рассмотрения вопроса, указанного в </w:t>
      </w:r>
      <w:hyperlink r:id="rId41" w:anchor="P8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"а"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 итогам рассмотрения вопроса, указанного в </w:t>
      </w:r>
      <w:hyperlink r:id="rId42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обязанности, и мотивировать свой отказ.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итогам рассмотрения вопроса, указанного в </w:t>
      </w:r>
      <w:hyperlink r:id="rId43" w:anchor="P9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41"/>
      <w:bookmarkEnd w:id="16"/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итогам рассмотрения вопроса, указанного в </w:t>
      </w:r>
      <w:hyperlink r:id="rId44" w:anchor="P9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"г"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45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4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органов в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их компетенцией.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 итогам рассмотрения вопросов, указанных в </w:t>
      </w:r>
      <w:hyperlink r:id="rId47" w:anchor="P8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"а"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8" w:anchor="P9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9" w:anchor="P12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4.1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50" w:anchor="P141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4.5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 итогам рассмотрения вопроса, предусмотренного </w:t>
      </w:r>
      <w:hyperlink r:id="rId51" w:anchor="P9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"в"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 итогам рассмотрения вопросов, указанных в </w:t>
      </w:r>
      <w:hyperlink r:id="rId52" w:anchor="P8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"а"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3" w:anchor="P93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"б"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4" w:anchor="P99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"г"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5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"д"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4.8.1. По итогам рассмотрения вопроса, указанного в </w:t>
      </w:r>
      <w:hyperlink r:id="rId56" w:anchor="P97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 подпункта "б" пункта 3.1 раздела 3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итогам рассмотрения вопроса, указанного в </w:t>
      </w:r>
      <w:hyperlink r:id="rId57" w:anchor="P100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"д"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 одно из следующих решений: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273-ФЗ. В этом случае комиссия рекомендует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Для исполнения решений Комиссии могут быть подготовлены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проекты распоряжений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главы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Решения Комиссии по вопросам, указанным в </w:t>
      </w:r>
      <w:hyperlink r:id="rId59" w:anchor="P88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0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главы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61" w:anchor="P96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В протоколе заседания Комиссии указываются: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7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="000D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Копия протокола заседания Комиссии в 7-дневный срок со дня заседания направляется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Глава Администрации </w:t>
      </w:r>
      <w:r w:rsidR="007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="009E2555" w:rsidRPr="009E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7A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="009E2555" w:rsidRPr="009E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Выписка из решения комиссии, заверенная подписью секретаря Комиссии и печатью Администрации </w:t>
      </w:r>
      <w:r w:rsidR="007A2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Волочаевского </w:t>
      </w:r>
      <w:r w:rsidR="009E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r:id="rId62" w:anchor="P94" w:history="1">
        <w:r w:rsidRPr="00426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втором подпункта "б" пункта 3.1</w:t>
        </w:r>
      </w:hyperlink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90" w:rsidRDefault="00405590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90" w:rsidRDefault="00405590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</w:t>
      </w: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Комиссии.</w:t>
      </w:r>
    </w:p>
    <w:p w:rsidR="0030091C" w:rsidRPr="00426BCB" w:rsidRDefault="0030091C" w:rsidP="00300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Комиссии может быть обжаловано муниципальным служащим в порядке, установленном законодательством Российской Федерации.</w:t>
      </w:r>
    </w:p>
    <w:bookmarkEnd w:id="2"/>
    <w:p w:rsidR="000D6C1A" w:rsidRDefault="000D6C1A" w:rsidP="00300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C1A" w:rsidRDefault="000D6C1A" w:rsidP="00300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C1A" w:rsidRDefault="000D6C1A" w:rsidP="00300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91C" w:rsidRDefault="00426BCB" w:rsidP="00300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</w:t>
      </w:r>
    </w:p>
    <w:p w:rsidR="00862E24" w:rsidRDefault="00426BCB" w:rsidP="00300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A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Волочаевского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BCB" w:rsidRPr="0030091C" w:rsidRDefault="00426BCB" w:rsidP="00300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</w:t>
      </w:r>
      <w:r w:rsidR="0086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A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Гаршина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0091C" w:rsidRPr="0030091C" w:rsidRDefault="0030091C" w:rsidP="0030091C">
      <w:pPr>
        <w:autoSpaceDE w:val="0"/>
        <w:autoSpaceDN w:val="0"/>
        <w:adjustRightInd w:val="0"/>
        <w:spacing w:after="0" w:line="240" w:lineRule="auto"/>
        <w:ind w:hanging="7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373" w:rsidRDefault="00167373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_GoBack"/>
      <w:bookmarkEnd w:id="17"/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BBD" w:rsidRDefault="007A2BBD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BBD" w:rsidRDefault="007A2BBD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Default="000D6C1A" w:rsidP="001673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1A" w:rsidRPr="00167373" w:rsidRDefault="000D6C1A" w:rsidP="000D6C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9E2555" w:rsidRPr="009E2555" w:rsidRDefault="009E2555" w:rsidP="009E255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2555">
        <w:rPr>
          <w:rFonts w:ascii="Times New Roman" w:hAnsi="Times New Roman" w:cs="Times New Roman"/>
          <w:sz w:val="28"/>
          <w:szCs w:val="28"/>
        </w:rPr>
        <w:t>УТВЕРЖДЕН</w:t>
      </w:r>
    </w:p>
    <w:p w:rsidR="009E2555" w:rsidRPr="009E2555" w:rsidRDefault="009E2555" w:rsidP="009E255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9E255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E2555" w:rsidRPr="009E2555" w:rsidRDefault="007A2BBD" w:rsidP="009E255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9E2555" w:rsidRPr="009E25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2555" w:rsidRPr="009E2555" w:rsidRDefault="007A2BBD" w:rsidP="009E255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19.12.2017 № 152</w:t>
      </w:r>
    </w:p>
    <w:p w:rsidR="009E2555" w:rsidRPr="009E2555" w:rsidRDefault="009E2555" w:rsidP="009E25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2555" w:rsidRPr="009E2555" w:rsidRDefault="009E2555" w:rsidP="009C3A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555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</w:p>
    <w:p w:rsidR="009C3A8B" w:rsidRPr="00426BCB" w:rsidRDefault="009C3A8B" w:rsidP="009E2555">
      <w:pPr>
        <w:tabs>
          <w:tab w:val="left" w:pos="8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120C7E" w:rsidRPr="00120C7E" w:rsidTr="00120C7E">
        <w:tc>
          <w:tcPr>
            <w:tcW w:w="3652" w:type="dxa"/>
            <w:shd w:val="clear" w:color="auto" w:fill="auto"/>
          </w:tcPr>
          <w:p w:rsidR="009E2555" w:rsidRPr="00120C7E" w:rsidRDefault="009E2555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  <w:shd w:val="clear" w:color="auto" w:fill="auto"/>
          </w:tcPr>
          <w:p w:rsidR="00CF1586" w:rsidRDefault="009E2555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7997">
              <w:rPr>
                <w:rFonts w:ascii="Times New Roman" w:hAnsi="Times New Roman" w:cs="Times New Roman"/>
                <w:sz w:val="28"/>
                <w:szCs w:val="28"/>
              </w:rPr>
              <w:t>Дреева</w:t>
            </w:r>
            <w:r w:rsidR="003A77D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E2555" w:rsidRPr="00120C7E" w:rsidRDefault="009E2555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7A2BBD">
              <w:rPr>
                <w:rFonts w:ascii="Times New Roman" w:hAnsi="Times New Roman" w:cs="Times New Roman"/>
                <w:sz w:val="28"/>
                <w:szCs w:val="28"/>
              </w:rPr>
              <w:t xml:space="preserve">Волочаевского </w:t>
            </w: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20C7E" w:rsidRPr="00120C7E" w:rsidTr="00120C7E">
        <w:tc>
          <w:tcPr>
            <w:tcW w:w="3652" w:type="dxa"/>
            <w:shd w:val="clear" w:color="auto" w:fill="auto"/>
          </w:tcPr>
          <w:p w:rsidR="009C3A8B" w:rsidRPr="00120C7E" w:rsidRDefault="009C3A8B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55" w:rsidRPr="00120C7E" w:rsidRDefault="009E2555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812" w:type="dxa"/>
            <w:shd w:val="clear" w:color="auto" w:fill="auto"/>
          </w:tcPr>
          <w:p w:rsidR="009C3A8B" w:rsidRPr="00120C7E" w:rsidRDefault="009C3A8B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97" w:rsidRDefault="009E2555" w:rsidP="00737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7997">
              <w:rPr>
                <w:rFonts w:ascii="Times New Roman" w:hAnsi="Times New Roman" w:cs="Times New Roman"/>
                <w:sz w:val="28"/>
                <w:szCs w:val="28"/>
              </w:rPr>
              <w:t>Гаршина</w:t>
            </w:r>
            <w:r w:rsidR="003A77D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E2555" w:rsidRPr="00120C7E" w:rsidRDefault="009E2555" w:rsidP="00737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120C7E" w:rsidRPr="00120C7E" w:rsidTr="00120C7E">
        <w:tc>
          <w:tcPr>
            <w:tcW w:w="3652" w:type="dxa"/>
            <w:shd w:val="clear" w:color="auto" w:fill="auto"/>
          </w:tcPr>
          <w:p w:rsidR="009C3A8B" w:rsidRPr="00120C7E" w:rsidRDefault="009C3A8B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55" w:rsidRPr="00120C7E" w:rsidRDefault="009E2555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  <w:shd w:val="clear" w:color="auto" w:fill="auto"/>
          </w:tcPr>
          <w:p w:rsidR="009C3A8B" w:rsidRPr="00120C7E" w:rsidRDefault="009C3A8B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586" w:rsidRDefault="009E2555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7997">
              <w:rPr>
                <w:rFonts w:ascii="Times New Roman" w:hAnsi="Times New Roman" w:cs="Times New Roman"/>
                <w:sz w:val="28"/>
                <w:szCs w:val="28"/>
              </w:rPr>
              <w:t xml:space="preserve"> Молчанова</w:t>
            </w:r>
            <w:r w:rsidR="003A77D3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r w:rsidR="003A77D3"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555" w:rsidRPr="00120C7E" w:rsidRDefault="009E2555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120C7E" w:rsidRPr="00120C7E" w:rsidTr="00120C7E">
        <w:tc>
          <w:tcPr>
            <w:tcW w:w="3652" w:type="dxa"/>
            <w:shd w:val="clear" w:color="auto" w:fill="auto"/>
          </w:tcPr>
          <w:p w:rsidR="009C3A8B" w:rsidRPr="00120C7E" w:rsidRDefault="009C3A8B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55" w:rsidRPr="00120C7E" w:rsidRDefault="009E2555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9C3A8B" w:rsidRPr="00120C7E" w:rsidRDefault="009C3A8B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586" w:rsidRDefault="00737997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Тесленко </w:t>
            </w:r>
            <w:r w:rsidR="003A77D3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9E2555" w:rsidRPr="00120C7E" w:rsidRDefault="009E2555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120C7E" w:rsidRPr="00120C7E" w:rsidTr="00120C7E">
        <w:tc>
          <w:tcPr>
            <w:tcW w:w="3652" w:type="dxa"/>
            <w:shd w:val="clear" w:color="auto" w:fill="auto"/>
          </w:tcPr>
          <w:p w:rsidR="009E2555" w:rsidRPr="00120C7E" w:rsidRDefault="009E2555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F1586" w:rsidRDefault="009C3A8B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7997"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r w:rsidR="003A77D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E2555" w:rsidRPr="00120C7E" w:rsidRDefault="009C3A8B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120C7E" w:rsidRPr="00120C7E" w:rsidTr="00120C7E">
        <w:tc>
          <w:tcPr>
            <w:tcW w:w="3652" w:type="dxa"/>
            <w:shd w:val="clear" w:color="auto" w:fill="auto"/>
          </w:tcPr>
          <w:p w:rsidR="009E2555" w:rsidRPr="00120C7E" w:rsidRDefault="009E2555" w:rsidP="0012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F1586" w:rsidRDefault="009C3A8B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7997">
              <w:rPr>
                <w:rFonts w:ascii="Times New Roman" w:hAnsi="Times New Roman" w:cs="Times New Roman"/>
                <w:sz w:val="28"/>
                <w:szCs w:val="28"/>
              </w:rPr>
              <w:t xml:space="preserve"> Клец </w:t>
            </w:r>
            <w:r w:rsidR="003A77D3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  <w:p w:rsidR="009E2555" w:rsidRPr="00120C7E" w:rsidRDefault="00CF1586" w:rsidP="00CF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3A8B"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Собрания депутатов </w:t>
            </w:r>
            <w:r w:rsidR="007A2BBD">
              <w:rPr>
                <w:rFonts w:ascii="Times New Roman" w:hAnsi="Times New Roman" w:cs="Times New Roman"/>
                <w:sz w:val="28"/>
                <w:szCs w:val="28"/>
              </w:rPr>
              <w:t xml:space="preserve">Волочаевского </w:t>
            </w:r>
            <w:r w:rsidR="009C3A8B" w:rsidRPr="00120C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четвертого созыва </w:t>
            </w:r>
          </w:p>
        </w:tc>
      </w:tr>
    </w:tbl>
    <w:p w:rsidR="009E2555" w:rsidRPr="009E2555" w:rsidRDefault="009E2555" w:rsidP="009E25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E2555" w:rsidRPr="009E2555" w:rsidRDefault="009E2555" w:rsidP="009E2555">
      <w:pPr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FC1428" w:rsidRPr="000519F9" w:rsidRDefault="00FC1428" w:rsidP="0016737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C1428" w:rsidRPr="000519F9" w:rsidSect="001F21AF">
      <w:footerReference w:type="first" r:id="rId6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51" w:rsidRDefault="00FD4151">
      <w:pPr>
        <w:spacing w:after="0" w:line="240" w:lineRule="auto"/>
      </w:pPr>
      <w:r>
        <w:separator/>
      </w:r>
    </w:p>
  </w:endnote>
  <w:endnote w:type="continuationSeparator" w:id="1">
    <w:p w:rsidR="00FD4151" w:rsidRDefault="00FD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C2" w:rsidRDefault="00FD41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51" w:rsidRDefault="00FD4151">
      <w:pPr>
        <w:spacing w:after="0" w:line="240" w:lineRule="auto"/>
      </w:pPr>
      <w:r>
        <w:separator/>
      </w:r>
    </w:p>
  </w:footnote>
  <w:footnote w:type="continuationSeparator" w:id="1">
    <w:p w:rsidR="00FD4151" w:rsidRDefault="00FD4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B87"/>
    <w:rsid w:val="00003D7E"/>
    <w:rsid w:val="00047562"/>
    <w:rsid w:val="000519F9"/>
    <w:rsid w:val="000B3D12"/>
    <w:rsid w:val="000D6C1A"/>
    <w:rsid w:val="00120C7E"/>
    <w:rsid w:val="0012442C"/>
    <w:rsid w:val="00167373"/>
    <w:rsid w:val="00190EEC"/>
    <w:rsid w:val="001A6F11"/>
    <w:rsid w:val="001B5532"/>
    <w:rsid w:val="001F21AF"/>
    <w:rsid w:val="0021434D"/>
    <w:rsid w:val="0023092A"/>
    <w:rsid w:val="002441E0"/>
    <w:rsid w:val="0030091C"/>
    <w:rsid w:val="00301E37"/>
    <w:rsid w:val="0033122E"/>
    <w:rsid w:val="0034085A"/>
    <w:rsid w:val="00376B96"/>
    <w:rsid w:val="00381E9D"/>
    <w:rsid w:val="00387738"/>
    <w:rsid w:val="003A77D3"/>
    <w:rsid w:val="00405590"/>
    <w:rsid w:val="00424C59"/>
    <w:rsid w:val="00426BCB"/>
    <w:rsid w:val="0043509A"/>
    <w:rsid w:val="00441A6F"/>
    <w:rsid w:val="00454835"/>
    <w:rsid w:val="004610FA"/>
    <w:rsid w:val="00504BCD"/>
    <w:rsid w:val="00556E75"/>
    <w:rsid w:val="005612C1"/>
    <w:rsid w:val="00562BA7"/>
    <w:rsid w:val="005B5B1F"/>
    <w:rsid w:val="005D1AB1"/>
    <w:rsid w:val="005F5DF5"/>
    <w:rsid w:val="0060182A"/>
    <w:rsid w:val="006816CA"/>
    <w:rsid w:val="006E6693"/>
    <w:rsid w:val="007141A5"/>
    <w:rsid w:val="00736C59"/>
    <w:rsid w:val="00737997"/>
    <w:rsid w:val="00737FA9"/>
    <w:rsid w:val="007A2BBD"/>
    <w:rsid w:val="007F5B87"/>
    <w:rsid w:val="00842B9D"/>
    <w:rsid w:val="00852277"/>
    <w:rsid w:val="00862E24"/>
    <w:rsid w:val="0088466F"/>
    <w:rsid w:val="008D6FDC"/>
    <w:rsid w:val="00926E3C"/>
    <w:rsid w:val="00943498"/>
    <w:rsid w:val="009C3A8B"/>
    <w:rsid w:val="009D6DDB"/>
    <w:rsid w:val="009E2555"/>
    <w:rsid w:val="00A06873"/>
    <w:rsid w:val="00A37A7C"/>
    <w:rsid w:val="00A773F1"/>
    <w:rsid w:val="00A95C40"/>
    <w:rsid w:val="00B422CD"/>
    <w:rsid w:val="00BC312B"/>
    <w:rsid w:val="00BC72A2"/>
    <w:rsid w:val="00C04AF3"/>
    <w:rsid w:val="00C212C3"/>
    <w:rsid w:val="00C66AA8"/>
    <w:rsid w:val="00C70359"/>
    <w:rsid w:val="00CB55C5"/>
    <w:rsid w:val="00CE6F5B"/>
    <w:rsid w:val="00CF1586"/>
    <w:rsid w:val="00D12D12"/>
    <w:rsid w:val="00D75F47"/>
    <w:rsid w:val="00D82220"/>
    <w:rsid w:val="00E068D5"/>
    <w:rsid w:val="00E56C99"/>
    <w:rsid w:val="00E91682"/>
    <w:rsid w:val="00E9334B"/>
    <w:rsid w:val="00E93927"/>
    <w:rsid w:val="00EB34CF"/>
    <w:rsid w:val="00F0606A"/>
    <w:rsid w:val="00F43184"/>
    <w:rsid w:val="00FC1428"/>
    <w:rsid w:val="00FC2C7F"/>
    <w:rsid w:val="00FD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D75F47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D75F4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shd w:val="clear" w:color="auto" w:fill="FFFFFF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C312B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56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312B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67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67373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1673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9">
    <w:name w:val="Table Grid"/>
    <w:basedOn w:val="a1"/>
    <w:locked/>
    <w:rsid w:val="009E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1F21A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CB5C6279864DC85BF083955579B120F48A7FD2834DBA23BEE9F1L7P0M" TargetMode="External"/><Relationship Id="rId18" Type="http://schemas.openxmlformats.org/officeDocument/2006/relationships/hyperlink" Target="consultantplus://offline/ref=D9CB5C6279864DC85BF083955579B120F78A70D48F1FED21EFBCFF7558D97359A3AB5E6CBAB1C7E0LCPFM" TargetMode="External"/><Relationship Id="rId26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9" Type="http://schemas.openxmlformats.org/officeDocument/2006/relationships/hyperlink" Target="consultantplus://offline/ref=D9CB5C6279864DC85BF083835615EE25F08926DA8D18E377B1E3A4280FD0790EE4E4072EFEBCC7E2C7AF78L3PBM" TargetMode="External"/><Relationship Id="rId2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4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2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7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0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5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3" Type="http://schemas.openxmlformats.org/officeDocument/2006/relationships/footer" Target="footer1.xml"/><Relationship Id="rId7" Type="http://schemas.openxmlformats.org/officeDocument/2006/relationships/hyperlink" Target="consultantplus://offline/ref=83E8B058CE87AEA3D72E311D8A9F6E9DAA8C10592324661813938FDD3AFB7BA705A6C265iDF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CB5C6279864DC85BF083835615EE25F08926DA8019E671B3E3A4280FD0790EE4E4072EFEBCC7E2C7AC78L3PDM" TargetMode="External"/><Relationship Id="rId20" Type="http://schemas.openxmlformats.org/officeDocument/2006/relationships/hyperlink" Target="consultantplus://offline/ref=D9CB5C6279864DC85BF083955579B120F48079D18E1EED21EFBCFF7558D97359A3AB5E6CBDB0LCP5M" TargetMode="External"/><Relationship Id="rId29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4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2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8B058CE87AEA3D72E311D8A9F6E9DAA8F10502F27661813938FDD3AFB7BA705A6C266D5CD219Di0F4M" TargetMode="External"/><Relationship Id="rId11" Type="http://schemas.openxmlformats.org/officeDocument/2006/relationships/hyperlink" Target="consultantplus://offline/ref=D9CB5C6279864DC85BF083955579B120F48570D5801AED21EFBCFF7558LDP9M" TargetMode="External"/><Relationship Id="rId24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2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7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0" Type="http://schemas.openxmlformats.org/officeDocument/2006/relationships/hyperlink" Target="consultantplus://offline/ref=D9CB5C6279864DC85BF083835615EE25F08926DA8D18E377B1E3A4280FD0790EE4E4072EFEBCC7E2C7AF78L3PBM" TargetMode="External"/><Relationship Id="rId45" Type="http://schemas.openxmlformats.org/officeDocument/2006/relationships/hyperlink" Target="consultantplus://offline/ref=D9CB5C6279864DC85BF083955579B120F78A70D48F1FED21EFBCFF7558D97359A3AB5E6CBAB1C7E0LCPFM" TargetMode="External"/><Relationship Id="rId53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8" Type="http://schemas.openxmlformats.org/officeDocument/2006/relationships/hyperlink" Target="consultantplus://offline/ref=D9CB5C6279864DC85BF083955579B120F48378D78C1EED21EFBCFF7558D97359A3AB5E6FLBP2M" TargetMode="External"/><Relationship Id="rId66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garantF1://12064203.10" TargetMode="External"/><Relationship Id="rId23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8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6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9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7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D9CB5C6279864DC85BF083955579B120F48378D78C1EED21EFBCFF7558LDP9M" TargetMode="External"/><Relationship Id="rId19" Type="http://schemas.openxmlformats.org/officeDocument/2006/relationships/hyperlink" Target="consultantplus://offline/ref=D9CB5C6279864DC85BF083955579B120F48378D78C1EED21EFBCFF7558D97359A3AB5E6ELBP9M" TargetMode="External"/><Relationship Id="rId3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4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2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0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E8B058CE87AEA3D72E310B89F33198AE854E5D2D2B644C4ACCD4806DF271F042E99B2491C02094001BA9iCF2M" TargetMode="External"/><Relationship Id="rId14" Type="http://schemas.openxmlformats.org/officeDocument/2006/relationships/hyperlink" Target="consultantplus://offline/ref=D9CB5C6279864DC85BF083955579B120F48378D78C1EED21EFBCFF7558LDP9M" TargetMode="External"/><Relationship Id="rId22" Type="http://schemas.openxmlformats.org/officeDocument/2006/relationships/hyperlink" Target="consultantplus://offline/ref=D9CB5C6279864DC85BF083955579B120F48378D78C1EED21EFBCFF7558D97359A3AB5E6FLBP2M" TargetMode="External"/><Relationship Id="rId27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0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5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3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8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6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3E8B058CE87AEA3D72E310B89F33198AE854E5D282B644D46CCD4806DF271F042E99B2491C02094001BA9iCF2M" TargetMode="External"/><Relationship Id="rId51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CB5C6279864DC85BF083835615EE25F08926DA8B12EF74BAE3A4280FD0790ELEP4M" TargetMode="External"/><Relationship Id="rId17" Type="http://schemas.openxmlformats.org/officeDocument/2006/relationships/hyperlink" Target="consultantplus://offline/ref=8E7D327A78BC83CD82954AB3601B6C6491B766F2A83BB23B7B4E3E1EF5B760G" TargetMode="External"/><Relationship Id="rId25" Type="http://schemas.openxmlformats.org/officeDocument/2006/relationships/hyperlink" Target="consultantplus://offline/ref=D9CB5C6279864DC85BF083955579B120F48378D78C1EED21EFBCFF7558D97359A3AB5E6FLBP2M" TargetMode="External"/><Relationship Id="rId33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8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6" Type="http://schemas.openxmlformats.org/officeDocument/2006/relationships/hyperlink" Target="consultantplus://offline/ref=D9CB5C6279864DC85BF083955579B120F78A70D48F1FED21EFBCFF7558D97359A3AB5E6CBAB1C7E0LCPFM" TargetMode="External"/><Relationship Id="rId59" Type="http://schemas.openxmlformats.org/officeDocument/2006/relationships/hyperlink" Target="file:///Z:\documents\DELO\&#1076;&#1077;&#1083;&#1086;_&#1087;&#1086;&#1095;&#1090;&#1072;\&#1048;&#1089;&#1093;&#1086;&#1076;&#1103;&#1097;&#1072;&#1103;\&#1057;&#1055;&#1056;\&#1063;&#1077;&#1082;&#1072;&#1083;&#1086;&#1074;%20&#1052;.&#107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16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2017-12-26T06:24:00Z</cp:lastPrinted>
  <dcterms:created xsi:type="dcterms:W3CDTF">2014-11-05T04:50:00Z</dcterms:created>
  <dcterms:modified xsi:type="dcterms:W3CDTF">2017-12-26T06:25:00Z</dcterms:modified>
</cp:coreProperties>
</file>